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22FB" w14:textId="77777777" w:rsidR="0040777E" w:rsidRDefault="00420B73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0668CC9B" w14:textId="77777777" w:rsidR="0040777E" w:rsidRPr="0065442B" w:rsidRDefault="00420B73" w:rsidP="0065442B">
      <w:pPr>
        <w:spacing w:before="120" w:after="120" w:line="276" w:lineRule="auto"/>
        <w:rPr>
          <w:rFonts w:ascii="Arial" w:eastAsia="Arial" w:hAnsi="Arial"/>
          <w:sz w:val="24"/>
          <w:szCs w:val="24"/>
        </w:rPr>
      </w:pPr>
      <w:r w:rsidRPr="0065442B"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40777E" w:rsidRPr="0065442B" w14:paraId="67B1B109" w14:textId="77777777">
        <w:tc>
          <w:tcPr>
            <w:tcW w:w="8982" w:type="dxa"/>
            <w:gridSpan w:val="3"/>
          </w:tcPr>
          <w:p w14:paraId="7D7E0C7A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40777E" w:rsidRPr="0065442B" w14:paraId="72AF012C" w14:textId="77777777">
        <w:trPr>
          <w:trHeight w:val="1174"/>
        </w:trPr>
        <w:tc>
          <w:tcPr>
            <w:tcW w:w="2938" w:type="dxa"/>
          </w:tcPr>
          <w:p w14:paraId="26E184E8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34B47B91" w14:textId="04C6382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as applicable: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CCS / Buyer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("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CCS” “the Buyer"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F547DD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ED2A91F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40777E" w:rsidRPr="0065442B" w14:paraId="5D2CD88B" w14:textId="77777777">
        <w:tc>
          <w:tcPr>
            <w:tcW w:w="2938" w:type="dxa"/>
          </w:tcPr>
          <w:p w14:paraId="3ECCD90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3AE34CF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40777E" w:rsidRPr="0065442B" w14:paraId="0C38C4FE" w14:textId="77777777" w:rsidTr="00943DAF">
        <w:tc>
          <w:tcPr>
            <w:tcW w:w="2938" w:type="dxa"/>
          </w:tcPr>
          <w:p w14:paraId="1C7C2331" w14:textId="77777777" w:rsidR="0040777E" w:rsidRPr="0065442B" w:rsidRDefault="00420B73" w:rsidP="00943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615EC858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40777E" w:rsidRPr="0065442B" w14:paraId="4478DF69" w14:textId="77777777">
        <w:tc>
          <w:tcPr>
            <w:tcW w:w="8982" w:type="dxa"/>
            <w:gridSpan w:val="3"/>
          </w:tcPr>
          <w:p w14:paraId="78EA02C3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40777E" w:rsidRPr="0065442B" w14:paraId="0EA7E796" w14:textId="77777777">
        <w:tc>
          <w:tcPr>
            <w:tcW w:w="2938" w:type="dxa"/>
          </w:tcPr>
          <w:p w14:paraId="6C1FA0A0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14620008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40777E" w:rsidRPr="0065442B" w14:paraId="7AFC4EC1" w14:textId="77777777">
        <w:tc>
          <w:tcPr>
            <w:tcW w:w="2938" w:type="dxa"/>
          </w:tcPr>
          <w:p w14:paraId="5A6C0D3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7E436811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40777E" w:rsidRPr="0065442B" w14:paraId="7FA10A28" w14:textId="77777777">
        <w:tc>
          <w:tcPr>
            <w:tcW w:w="2938" w:type="dxa"/>
          </w:tcPr>
          <w:p w14:paraId="3C66489C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3AFC644F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40777E" w:rsidRPr="0065442B" w14:paraId="4CFA8160" w14:textId="77777777">
        <w:tc>
          <w:tcPr>
            <w:tcW w:w="2938" w:type="dxa"/>
          </w:tcPr>
          <w:p w14:paraId="600F8A1B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4F320519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40777E" w:rsidRPr="0065442B" w14:paraId="5FA3BCAC" w14:textId="77777777">
        <w:tc>
          <w:tcPr>
            <w:tcW w:w="2938" w:type="dxa"/>
          </w:tcPr>
          <w:p w14:paraId="41420BED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1DD06AF3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40777E" w:rsidRPr="0065442B" w14:paraId="3A5210A3" w14:textId="77777777">
        <w:trPr>
          <w:trHeight w:val="718"/>
        </w:trPr>
        <w:tc>
          <w:tcPr>
            <w:tcW w:w="2938" w:type="dxa"/>
          </w:tcPr>
          <w:p w14:paraId="278A0EDE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7669223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40777E" w:rsidRPr="0065442B" w14:paraId="518D384F" w14:textId="77777777">
        <w:trPr>
          <w:trHeight w:val="285"/>
        </w:trPr>
        <w:tc>
          <w:tcPr>
            <w:tcW w:w="8982" w:type="dxa"/>
            <w:gridSpan w:val="3"/>
          </w:tcPr>
          <w:p w14:paraId="79551ED8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40777E" w:rsidRPr="0065442B" w14:paraId="31B71549" w14:textId="77777777">
        <w:tc>
          <w:tcPr>
            <w:tcW w:w="2938" w:type="dxa"/>
          </w:tcPr>
          <w:p w14:paraId="31B601A5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2E69F3B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40777E" w:rsidRPr="0065442B" w14:paraId="57D3676A" w14:textId="77777777">
        <w:trPr>
          <w:trHeight w:val="469"/>
        </w:trPr>
        <w:tc>
          <w:tcPr>
            <w:tcW w:w="8982" w:type="dxa"/>
            <w:gridSpan w:val="3"/>
          </w:tcPr>
          <w:p w14:paraId="57B863A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40777E" w:rsidRPr="0065442B" w14:paraId="3551FDD0" w14:textId="77777777">
        <w:tc>
          <w:tcPr>
            <w:tcW w:w="2938" w:type="dxa"/>
          </w:tcPr>
          <w:p w14:paraId="267DCFBD" w14:textId="77777777" w:rsidR="0040777E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  <w:p w14:paraId="1C83195D" w14:textId="77777777" w:rsidR="00444CAD" w:rsidRPr="00444CAD" w:rsidRDefault="00444CAD" w:rsidP="00444CAD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3B56D424" w14:textId="77777777" w:rsidR="00444CAD" w:rsidRPr="00444CAD" w:rsidRDefault="00444CAD" w:rsidP="00444CAD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444BC95" w14:textId="77777777" w:rsidR="00444CAD" w:rsidRDefault="00444CAD" w:rsidP="00444CAD">
            <w:pPr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14:paraId="0477CC55" w14:textId="77777777" w:rsidR="00444CAD" w:rsidRDefault="00444CAD" w:rsidP="00444CAD">
            <w:pPr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14:paraId="6433295E" w14:textId="5C0344EB" w:rsidR="00444CAD" w:rsidRPr="00444CAD" w:rsidRDefault="00444CAD" w:rsidP="00444CAD">
            <w:pPr>
              <w:jc w:val="right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19C6EF84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7FDF51CC" w14:textId="77777777" w:rsidR="0040777E" w:rsidRPr="0065442B" w:rsidRDefault="00420B73" w:rsidP="006544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[CCS/Buyer to 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40777E" w:rsidRPr="0065442B" w14:paraId="36BA6BD6" w14:textId="77777777">
        <w:tc>
          <w:tcPr>
            <w:tcW w:w="2938" w:type="dxa"/>
            <w:vMerge w:val="restart"/>
          </w:tcPr>
          <w:p w14:paraId="2582F466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lastRenderedPageBreak/>
              <w:t>Financial variation:</w:t>
            </w:r>
          </w:p>
        </w:tc>
        <w:tc>
          <w:tcPr>
            <w:tcW w:w="3022" w:type="dxa"/>
          </w:tcPr>
          <w:p w14:paraId="2BE6ACBF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4B7DDDFF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40777E" w:rsidRPr="0065442B" w14:paraId="7CA58EB3" w14:textId="77777777">
        <w:tc>
          <w:tcPr>
            <w:tcW w:w="2938" w:type="dxa"/>
            <w:vMerge/>
          </w:tcPr>
          <w:p w14:paraId="28C7AF4F" w14:textId="77777777" w:rsidR="0040777E" w:rsidRPr="0065442B" w:rsidRDefault="0040777E" w:rsidP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F9D36E1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1D4F0CAA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Calibri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40777E" w:rsidRPr="0065442B" w14:paraId="35573075" w14:textId="77777777">
        <w:tc>
          <w:tcPr>
            <w:tcW w:w="2938" w:type="dxa"/>
            <w:vMerge/>
          </w:tcPr>
          <w:p w14:paraId="76606B06" w14:textId="77777777" w:rsidR="0040777E" w:rsidRPr="0065442B" w:rsidRDefault="0040777E" w:rsidP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Calibri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BF6CB13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75D98884" w14:textId="77777777" w:rsidR="0040777E" w:rsidRPr="0065442B" w:rsidRDefault="00420B73" w:rsidP="006544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 w:rsidRPr="0065442B"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CEABFC2" w14:textId="77777777" w:rsidR="0040777E" w:rsidRPr="0065442B" w:rsidRDefault="00420B73" w:rsidP="006544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rPr>
          <w:rFonts w:ascii="Arial" w:eastAsia="Arial" w:hAnsi="Arial"/>
          <w:color w:val="000000"/>
          <w:sz w:val="24"/>
          <w:szCs w:val="24"/>
        </w:rPr>
      </w:pPr>
      <w:r w:rsidRPr="0065442B">
        <w:rPr>
          <w:rFonts w:ascii="Arial" w:eastAsia="Arial" w:hAnsi="Arial"/>
          <w:color w:val="000000"/>
          <w:sz w:val="24"/>
          <w:szCs w:val="24"/>
        </w:rPr>
        <w:t xml:space="preserve">This Variation must be agreed and signed by both Parties to the Contract and shall only be effective from the date it is signed by </w:t>
      </w:r>
      <w:r w:rsidRPr="0065442B"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65442B">
        <w:rPr>
          <w:rFonts w:ascii="Arial" w:eastAsia="Arial" w:hAnsi="Arial"/>
          <w:color w:val="000000"/>
          <w:sz w:val="24"/>
          <w:szCs w:val="24"/>
        </w:rPr>
        <w:t>as applicable: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65442B">
        <w:rPr>
          <w:rFonts w:ascii="Arial" w:eastAsia="Arial" w:hAnsi="Arial"/>
          <w:color w:val="000000"/>
          <w:sz w:val="24"/>
          <w:szCs w:val="24"/>
        </w:rPr>
        <w:t>CCS / Buyer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>]</w:t>
      </w:r>
    </w:p>
    <w:p w14:paraId="04CB6BB8" w14:textId="77777777" w:rsidR="0040777E" w:rsidRPr="0065442B" w:rsidRDefault="00420B73" w:rsidP="006544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rPr>
          <w:rFonts w:ascii="Arial" w:eastAsia="Arial" w:hAnsi="Arial"/>
          <w:color w:val="000000"/>
          <w:sz w:val="24"/>
          <w:szCs w:val="24"/>
        </w:rPr>
      </w:pPr>
      <w:r w:rsidRPr="0065442B"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0AF0173D" w14:textId="59D3EF6A" w:rsidR="0040777E" w:rsidRPr="0065442B" w:rsidRDefault="00420B73" w:rsidP="006544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rPr>
          <w:rFonts w:ascii="Arial" w:eastAsia="Arial" w:hAnsi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65442B">
        <w:rPr>
          <w:rFonts w:ascii="Arial" w:eastAsia="Arial" w:hAnsi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</w:p>
    <w:p w14:paraId="37B824C6" w14:textId="77777777" w:rsidR="0040777E" w:rsidRPr="0065442B" w:rsidRDefault="00420B73" w:rsidP="0065442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"/>
        <w:rPr>
          <w:rFonts w:ascii="Arial" w:eastAsia="Arial" w:hAnsi="Arial"/>
          <w:color w:val="000000"/>
          <w:sz w:val="24"/>
          <w:szCs w:val="24"/>
        </w:rPr>
      </w:pPr>
      <w:r w:rsidRPr="0065442B">
        <w:rPr>
          <w:rFonts w:ascii="Arial" w:eastAsia="Arial" w:hAnsi="Arial"/>
          <w:color w:val="000000"/>
          <w:sz w:val="24"/>
          <w:szCs w:val="24"/>
        </w:rPr>
        <w:t xml:space="preserve">Signed by an authorised signatory for and on behalf of the </w:t>
      </w:r>
      <w:r w:rsidRPr="0065442B"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65442B">
        <w:rPr>
          <w:rFonts w:ascii="Arial" w:eastAsia="Arial" w:hAnsi="Arial"/>
          <w:color w:val="000000"/>
          <w:sz w:val="24"/>
          <w:szCs w:val="24"/>
        </w:rPr>
        <w:t>as applicable: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 w:rsidRPr="0065442B">
        <w:rPr>
          <w:rFonts w:ascii="Arial" w:eastAsia="Arial" w:hAnsi="Arial"/>
          <w:color w:val="000000"/>
          <w:sz w:val="24"/>
          <w:szCs w:val="24"/>
        </w:rPr>
        <w:t>CCS / Buyer</w:t>
      </w:r>
      <w:r w:rsidRPr="0065442B">
        <w:rPr>
          <w:rFonts w:ascii="Arial" w:eastAsia="Arial" w:hAnsi="Arial"/>
          <w:b/>
          <w:color w:val="000000"/>
          <w:sz w:val="24"/>
          <w:szCs w:val="24"/>
        </w:rPr>
        <w:t>]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740"/>
      </w:tblGrid>
      <w:tr w:rsidR="0040777E" w:rsidRPr="0065442B" w14:paraId="52889B45" w14:textId="77777777" w:rsidTr="00943DAF">
        <w:tc>
          <w:tcPr>
            <w:tcW w:w="2410" w:type="dxa"/>
            <w:tcBorders>
              <w:bottom w:val="nil"/>
            </w:tcBorders>
          </w:tcPr>
          <w:p w14:paraId="2E67A0D0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740" w:type="dxa"/>
          </w:tcPr>
          <w:p w14:paraId="58912015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06A48D98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5DB99782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740" w:type="dxa"/>
          </w:tcPr>
          <w:p w14:paraId="33F63037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498A1277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71D8AB00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740" w:type="dxa"/>
          </w:tcPr>
          <w:p w14:paraId="20251457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742F580D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50F3364C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740" w:type="dxa"/>
          </w:tcPr>
          <w:p w14:paraId="1D76DE00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51E83700" w14:textId="77777777" w:rsidTr="00943DAF">
        <w:tc>
          <w:tcPr>
            <w:tcW w:w="2410" w:type="dxa"/>
            <w:tcBorders>
              <w:top w:val="nil"/>
            </w:tcBorders>
          </w:tcPr>
          <w:p w14:paraId="5751D173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</w:tcPr>
          <w:p w14:paraId="78DD03D0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5492DF54" w14:textId="77777777" w:rsidR="0040777E" w:rsidRPr="0065442B" w:rsidRDefault="00420B73" w:rsidP="0065442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"/>
        <w:rPr>
          <w:rFonts w:ascii="Arial" w:eastAsia="Arial" w:hAnsi="Arial"/>
          <w:color w:val="000000"/>
          <w:sz w:val="24"/>
          <w:szCs w:val="24"/>
        </w:rPr>
      </w:pPr>
      <w:r w:rsidRPr="0065442B"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778"/>
      </w:tblGrid>
      <w:tr w:rsidR="0040777E" w:rsidRPr="0065442B" w14:paraId="02443831" w14:textId="77777777" w:rsidTr="00943DAF">
        <w:tc>
          <w:tcPr>
            <w:tcW w:w="2410" w:type="dxa"/>
            <w:tcBorders>
              <w:bottom w:val="nil"/>
            </w:tcBorders>
          </w:tcPr>
          <w:p w14:paraId="218E7BAD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778" w:type="dxa"/>
          </w:tcPr>
          <w:p w14:paraId="722B4D5F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7224ADDE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0E2C5AE3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778" w:type="dxa"/>
          </w:tcPr>
          <w:p w14:paraId="56A77AF3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5E67CA55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042F0594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778" w:type="dxa"/>
          </w:tcPr>
          <w:p w14:paraId="1AF5AFD9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40777E" w:rsidRPr="0065442B" w14:paraId="6046D981" w14:textId="77777777" w:rsidTr="00943DAF">
        <w:tc>
          <w:tcPr>
            <w:tcW w:w="2410" w:type="dxa"/>
            <w:tcBorders>
              <w:top w:val="nil"/>
              <w:bottom w:val="nil"/>
            </w:tcBorders>
          </w:tcPr>
          <w:p w14:paraId="4ECA090D" w14:textId="77777777" w:rsidR="0040777E" w:rsidRPr="0065442B" w:rsidRDefault="00420B73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65442B"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778" w:type="dxa"/>
          </w:tcPr>
          <w:p w14:paraId="37CA2053" w14:textId="77777777" w:rsidR="0040777E" w:rsidRPr="0065442B" w:rsidRDefault="0040777E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19132366" w14:textId="022DC708" w:rsidR="0040777E" w:rsidRDefault="0040777E">
      <w:pPr>
        <w:rPr>
          <w:rFonts w:ascii="Arial" w:eastAsia="Arial" w:hAnsi="Arial"/>
          <w:sz w:val="24"/>
          <w:szCs w:val="24"/>
        </w:rPr>
      </w:pPr>
    </w:p>
    <w:p w14:paraId="31393894" w14:textId="7B3C41DB" w:rsidR="00094EE8" w:rsidRPr="00094EE8" w:rsidRDefault="00094EE8" w:rsidP="00094EE8">
      <w:pPr>
        <w:rPr>
          <w:rFonts w:ascii="Arial" w:eastAsia="Arial" w:hAnsi="Arial"/>
          <w:sz w:val="24"/>
          <w:szCs w:val="24"/>
        </w:rPr>
      </w:pPr>
    </w:p>
    <w:p w14:paraId="51B77953" w14:textId="06B64E48" w:rsidR="00094EE8" w:rsidRPr="00094EE8" w:rsidRDefault="00094EE8" w:rsidP="00094EE8">
      <w:pPr>
        <w:rPr>
          <w:rFonts w:ascii="Arial" w:eastAsia="Arial" w:hAnsi="Arial"/>
          <w:sz w:val="24"/>
          <w:szCs w:val="24"/>
        </w:rPr>
      </w:pPr>
    </w:p>
    <w:p w14:paraId="1AE5CD91" w14:textId="7D0BE9FF" w:rsidR="00094EE8" w:rsidRPr="00094EE8" w:rsidRDefault="00094EE8" w:rsidP="00094EE8">
      <w:pPr>
        <w:rPr>
          <w:rFonts w:ascii="Arial" w:eastAsia="Arial" w:hAnsi="Arial"/>
          <w:sz w:val="24"/>
          <w:szCs w:val="24"/>
        </w:rPr>
      </w:pPr>
    </w:p>
    <w:p w14:paraId="4D1CCFED" w14:textId="65618D57" w:rsidR="00094EE8" w:rsidRPr="00094EE8" w:rsidRDefault="00094EE8" w:rsidP="00444CAD">
      <w:pPr>
        <w:tabs>
          <w:tab w:val="left" w:pos="1570"/>
        </w:tabs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</w:p>
    <w:sectPr w:rsidR="00094EE8" w:rsidRPr="00094E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D0E6" w14:textId="77777777" w:rsidR="00F362E4" w:rsidRDefault="00F362E4">
      <w:pPr>
        <w:spacing w:after="0"/>
      </w:pPr>
      <w:r>
        <w:separator/>
      </w:r>
    </w:p>
  </w:endnote>
  <w:endnote w:type="continuationSeparator" w:id="0">
    <w:p w14:paraId="6B516187" w14:textId="77777777" w:rsidR="00F362E4" w:rsidRDefault="00F362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31D1" w14:textId="77777777" w:rsidR="0065442B" w:rsidRDefault="0065442B">
    <w:pPr>
      <w:pStyle w:val="Footer"/>
    </w:pPr>
  </w:p>
  <w:p w14:paraId="1177EF07" w14:textId="0D74F963" w:rsidR="0065442B" w:rsidRDefault="007430ED">
    <w:pPr>
      <w:pStyle w:val="Footer"/>
    </w:pPr>
    <w:r>
      <w:t>78264742.4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CCFB" w14:textId="77777777" w:rsidR="0040777E" w:rsidRDefault="0040777E">
    <w:pPr>
      <w:tabs>
        <w:tab w:val="center" w:pos="4513"/>
        <w:tab w:val="right" w:pos="9026"/>
      </w:tabs>
      <w:spacing w:after="0"/>
      <w:rPr>
        <w:color w:val="BFBFBF"/>
      </w:rPr>
    </w:pPr>
  </w:p>
  <w:p w14:paraId="51BF9914" w14:textId="77777777" w:rsidR="00094EE8" w:rsidRDefault="00094EE8" w:rsidP="00094EE8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RM6279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3E60651D" w14:textId="186C7487" w:rsidR="00094EE8" w:rsidRDefault="00094EE8" w:rsidP="00094E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</w:t>
    </w:r>
    <w:r w:rsidR="00444CAD">
      <w:rPr>
        <w:rFonts w:ascii="Arial" w:eastAsia="Arial" w:hAnsi="Arial"/>
        <w:color w:val="000000"/>
        <w:sz w:val="20"/>
        <w:szCs w:val="20"/>
      </w:rPr>
      <w:t>2</w:t>
    </w:r>
    <w:r>
      <w:rPr>
        <w:rFonts w:ascii="Arial" w:eastAsia="Arial" w:hAnsi="Arial"/>
        <w:color w:val="000000"/>
        <w:sz w:val="20"/>
        <w:szCs w:val="20"/>
      </w:rPr>
      <w:t>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>
      <w:rPr>
        <w:rFonts w:ascii="Arial" w:eastAsia="Arial" w:hAnsi="Arial"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47F6DF2D" w14:textId="5E50BE91" w:rsidR="0040777E" w:rsidRDefault="00094EE8" w:rsidP="00094EE8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1417" w14:textId="6CB87D6C" w:rsidR="0040777E" w:rsidRDefault="00420B73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</w:t>
    </w:r>
    <w:r w:rsidR="00094EE8">
      <w:rPr>
        <w:rFonts w:ascii="Arial" w:eastAsia="Arial" w:hAnsi="Arial"/>
        <w:sz w:val="20"/>
        <w:szCs w:val="20"/>
      </w:rPr>
      <w:t>6279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02309063" w14:textId="2311FA61" w:rsidR="0040777E" w:rsidRDefault="00420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</w:t>
    </w:r>
    <w:r w:rsidR="00444CAD">
      <w:rPr>
        <w:rFonts w:ascii="Arial" w:eastAsia="Arial" w:hAnsi="Arial"/>
        <w:color w:val="000000"/>
        <w:sz w:val="20"/>
        <w:szCs w:val="20"/>
      </w:rPr>
      <w:t>2</w:t>
    </w:r>
    <w:r>
      <w:rPr>
        <w:rFonts w:ascii="Arial" w:eastAsia="Arial" w:hAnsi="Arial"/>
        <w:color w:val="000000"/>
        <w:sz w:val="20"/>
        <w:szCs w:val="20"/>
      </w:rPr>
      <w:t>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65442B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0B6746EE" w14:textId="06348489" w:rsidR="0040777E" w:rsidRDefault="00420B73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CD7D" w14:textId="77777777" w:rsidR="00F362E4" w:rsidRDefault="00F362E4">
      <w:pPr>
        <w:spacing w:after="0"/>
      </w:pPr>
      <w:r>
        <w:separator/>
      </w:r>
    </w:p>
  </w:footnote>
  <w:footnote w:type="continuationSeparator" w:id="0">
    <w:p w14:paraId="29AB42B1" w14:textId="77777777" w:rsidR="00F362E4" w:rsidRDefault="00F362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D777" w14:textId="77777777" w:rsidR="0040777E" w:rsidRDefault="00420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D45F275" w14:textId="77777777" w:rsidR="0040777E" w:rsidRDefault="00420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362E" w14:textId="77777777" w:rsidR="0040777E" w:rsidRDefault="00420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29D62DF2" w14:textId="77777777" w:rsidR="0040777E" w:rsidRDefault="00420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BD0"/>
    <w:multiLevelType w:val="multilevel"/>
    <w:tmpl w:val="550C28E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9B19EF"/>
    <w:multiLevelType w:val="multilevel"/>
    <w:tmpl w:val="3F96D73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7E"/>
    <w:rsid w:val="00094EE8"/>
    <w:rsid w:val="001D3742"/>
    <w:rsid w:val="00363990"/>
    <w:rsid w:val="0040777E"/>
    <w:rsid w:val="00420B73"/>
    <w:rsid w:val="00444CAD"/>
    <w:rsid w:val="0065442B"/>
    <w:rsid w:val="007430ED"/>
    <w:rsid w:val="0075417E"/>
    <w:rsid w:val="008C3ECA"/>
    <w:rsid w:val="00943DAF"/>
    <w:rsid w:val="00A52185"/>
    <w:rsid w:val="00CB14BA"/>
    <w:rsid w:val="00DA7437"/>
    <w:rsid w:val="00F03CED"/>
    <w:rsid w:val="00F3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8AA50"/>
  <w15:docId w15:val="{DF61A012-A995-41C4-BFCC-4C448B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Jge8cbN50uaM/vtMkjpSXHgBA==">AMUW2mVZqLhQ+z8xmh76Ch6oZztFGg+kbezGqVRobSgZtZffh1dGaMtElSZFtTZIIq9trkG8wsjFq3VjhjpRvuBGzM9WTbrmsx5FbVm4FWAl6GXepArk1eNRbMN98xwZE1Xi3X0y84mp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Hughes</dc:creator>
  <cp:lastModifiedBy>Hywel Delong-Thomas</cp:lastModifiedBy>
  <cp:revision>3</cp:revision>
  <dcterms:created xsi:type="dcterms:W3CDTF">2025-12-09T14:36:00Z</dcterms:created>
  <dcterms:modified xsi:type="dcterms:W3CDTF">2025-12-09T14:37:00Z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DocID">
    <vt:lpwstr>78264742.4</vt:lpwstr>
  </property>
</Properties>
</file>